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E3" w:rsidRDefault="001418D4" w:rsidP="00E647FD">
      <w:pPr>
        <w:spacing w:afterLines="100"/>
        <w:jc w:val="center"/>
        <w:rPr>
          <w:rFonts w:ascii="黑体" w:eastAsia="黑体" w:hAnsi="黑体"/>
          <w:sz w:val="44"/>
          <w:szCs w:val="44"/>
        </w:rPr>
      </w:pPr>
      <w:r w:rsidRPr="001418D4">
        <w:rPr>
          <w:rFonts w:ascii="黑体" w:eastAsia="黑体" w:hAnsi="黑体" w:hint="eastAsia"/>
          <w:sz w:val="44"/>
          <w:szCs w:val="44"/>
        </w:rPr>
        <w:t>产业技术研究院党支部2015年工作总结</w:t>
      </w:r>
    </w:p>
    <w:p w:rsidR="004F298A" w:rsidRDefault="004F298A" w:rsidP="00E647FD">
      <w:pPr>
        <w:spacing w:line="360" w:lineRule="auto"/>
        <w:ind w:firstLineChars="200" w:firstLine="560"/>
        <w:rPr>
          <w:rFonts w:ascii="仿宋" w:eastAsia="仿宋" w:hAnsi="仿宋"/>
          <w:color w:val="333333"/>
          <w:sz w:val="28"/>
          <w:szCs w:val="28"/>
        </w:rPr>
      </w:pPr>
      <w:r w:rsidRPr="00860529">
        <w:rPr>
          <w:rFonts w:ascii="仿宋" w:eastAsia="仿宋" w:hAnsi="仿宋" w:hint="eastAsia"/>
          <w:color w:val="333333"/>
          <w:sz w:val="28"/>
          <w:szCs w:val="28"/>
        </w:rPr>
        <w:t>根据机关党委部署，</w:t>
      </w:r>
      <w:r>
        <w:rPr>
          <w:rFonts w:ascii="仿宋" w:eastAsia="仿宋" w:hAnsi="仿宋" w:hint="eastAsia"/>
          <w:color w:val="333333"/>
          <w:sz w:val="28"/>
          <w:szCs w:val="28"/>
        </w:rPr>
        <w:t>产业技术研究院成立了党支部，全体人员认真学习贯彻党的十八大和十八届三中、四中全会精神，深入贯彻落实习近平总书记系列重要讲话精神，认真组织开展“三严三实”专题教育活动，严格落实中央八项规定，持续纠正“四风”问题，</w:t>
      </w:r>
      <w:r w:rsidRPr="00364B29">
        <w:rPr>
          <w:rFonts w:ascii="仿宋" w:eastAsia="仿宋" w:hAnsi="仿宋"/>
          <w:color w:val="333333"/>
          <w:sz w:val="28"/>
          <w:szCs w:val="28"/>
        </w:rPr>
        <w:t>查找存在的问题和不足，制定了切实可行的整改措施</w:t>
      </w:r>
      <w:r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860529">
        <w:rPr>
          <w:rFonts w:ascii="仿宋" w:eastAsia="仿宋" w:hAnsi="仿宋" w:hint="eastAsia"/>
          <w:color w:val="333333"/>
          <w:sz w:val="28"/>
          <w:szCs w:val="28"/>
        </w:rPr>
        <w:t>把“三严三实”的学习成果</w:t>
      </w:r>
      <w:r>
        <w:rPr>
          <w:rFonts w:ascii="仿宋" w:eastAsia="仿宋" w:hAnsi="仿宋" w:hint="eastAsia"/>
          <w:color w:val="333333"/>
          <w:sz w:val="28"/>
          <w:szCs w:val="28"/>
        </w:rPr>
        <w:t>与</w:t>
      </w:r>
      <w:r w:rsidRPr="00860529">
        <w:rPr>
          <w:rFonts w:ascii="仿宋" w:eastAsia="仿宋" w:hAnsi="仿宋" w:hint="eastAsia"/>
          <w:color w:val="333333"/>
          <w:sz w:val="28"/>
          <w:szCs w:val="28"/>
        </w:rPr>
        <w:t>实际工作</w:t>
      </w:r>
      <w:r>
        <w:rPr>
          <w:rFonts w:ascii="仿宋" w:eastAsia="仿宋" w:hAnsi="仿宋" w:hint="eastAsia"/>
          <w:color w:val="333333"/>
          <w:sz w:val="28"/>
          <w:szCs w:val="28"/>
        </w:rPr>
        <w:t>相结合</w:t>
      </w:r>
      <w:r w:rsidRPr="00860529">
        <w:rPr>
          <w:rFonts w:ascii="仿宋" w:eastAsia="仿宋" w:hAnsi="仿宋" w:hint="eastAsia"/>
          <w:color w:val="333333"/>
          <w:sz w:val="28"/>
          <w:szCs w:val="28"/>
        </w:rPr>
        <w:t>，加强作风建设，提高工作水平</w:t>
      </w:r>
      <w:r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860529">
        <w:rPr>
          <w:rFonts w:ascii="仿宋" w:eastAsia="仿宋" w:hAnsi="仿宋" w:hint="eastAsia"/>
          <w:color w:val="333333"/>
          <w:sz w:val="28"/>
          <w:szCs w:val="28"/>
        </w:rPr>
        <w:t>为</w:t>
      </w:r>
      <w:r>
        <w:rPr>
          <w:rFonts w:ascii="仿宋" w:eastAsia="仿宋" w:hAnsi="仿宋" w:hint="eastAsia"/>
          <w:color w:val="333333"/>
          <w:sz w:val="28"/>
          <w:szCs w:val="28"/>
        </w:rPr>
        <w:t>学校</w:t>
      </w:r>
      <w:r w:rsidRPr="00860529">
        <w:rPr>
          <w:rFonts w:ascii="仿宋" w:eastAsia="仿宋" w:hAnsi="仿宋" w:hint="eastAsia"/>
          <w:color w:val="333333"/>
          <w:sz w:val="28"/>
          <w:szCs w:val="28"/>
        </w:rPr>
        <w:t>发展做出贡献。</w:t>
      </w:r>
    </w:p>
    <w:p w:rsidR="001418D4" w:rsidRDefault="001418D4" w:rsidP="00E647FD">
      <w:pPr>
        <w:spacing w:beforeLines="50" w:afterLines="50" w:line="360" w:lineRule="auto"/>
        <w:ind w:firstLineChars="200" w:firstLine="560"/>
        <w:rPr>
          <w:rFonts w:ascii="Times New Roman" w:eastAsia="黑体" w:hAnsi="黑体"/>
          <w:bCs/>
          <w:sz w:val="28"/>
          <w:szCs w:val="28"/>
        </w:rPr>
      </w:pPr>
      <w:r w:rsidRPr="00860529">
        <w:rPr>
          <w:rFonts w:ascii="Times New Roman" w:eastAsia="黑体" w:hAnsi="黑体" w:hint="eastAsia"/>
          <w:bCs/>
          <w:sz w:val="28"/>
          <w:szCs w:val="28"/>
        </w:rPr>
        <w:t>一、坚持党建，切实加强组织建设和</w:t>
      </w:r>
      <w:r>
        <w:rPr>
          <w:rFonts w:ascii="Times New Roman" w:eastAsia="黑体" w:hAnsi="黑体" w:hint="eastAsia"/>
          <w:bCs/>
          <w:sz w:val="28"/>
          <w:szCs w:val="28"/>
        </w:rPr>
        <w:t>党风廉政建设</w:t>
      </w:r>
      <w:r w:rsidRPr="00860529">
        <w:rPr>
          <w:rFonts w:ascii="Times New Roman" w:eastAsia="黑体" w:hAnsi="黑体" w:hint="eastAsia"/>
          <w:bCs/>
          <w:sz w:val="28"/>
          <w:szCs w:val="28"/>
        </w:rPr>
        <w:t>工作</w:t>
      </w:r>
    </w:p>
    <w:p w:rsidR="00716912" w:rsidRDefault="004F298A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产业技术研究院为学校新成立单位，现有党员</w:t>
      </w:r>
      <w:r>
        <w:rPr>
          <w:rFonts w:ascii="Times New Roman" w:eastAsia="仿宋" w:hAnsi="仿宋" w:hint="eastAsia"/>
          <w:sz w:val="28"/>
          <w:szCs w:val="28"/>
        </w:rPr>
        <w:t>3</w:t>
      </w:r>
      <w:r>
        <w:rPr>
          <w:rFonts w:ascii="Times New Roman" w:eastAsia="仿宋" w:hAnsi="仿宋" w:hint="eastAsia"/>
          <w:sz w:val="28"/>
          <w:szCs w:val="28"/>
        </w:rPr>
        <w:t>人，为加强组织建设，</w:t>
      </w:r>
      <w:r w:rsidR="00817000">
        <w:rPr>
          <w:rFonts w:ascii="Times New Roman" w:eastAsia="仿宋" w:hAnsi="仿宋" w:hint="eastAsia"/>
          <w:sz w:val="28"/>
          <w:szCs w:val="28"/>
        </w:rPr>
        <w:t>经机关党委批准</w:t>
      </w:r>
      <w:r>
        <w:rPr>
          <w:rFonts w:ascii="Times New Roman" w:eastAsia="仿宋" w:hAnsi="仿宋" w:hint="eastAsia"/>
          <w:sz w:val="28"/>
          <w:szCs w:val="28"/>
        </w:rPr>
        <w:t>，研究院成立了党支部。</w:t>
      </w:r>
      <w:r w:rsidR="00D277ED" w:rsidRPr="00D277ED">
        <w:rPr>
          <w:rFonts w:ascii="Times New Roman" w:eastAsia="仿宋" w:hAnsi="仿宋" w:hint="eastAsia"/>
          <w:sz w:val="28"/>
          <w:szCs w:val="28"/>
        </w:rPr>
        <w:t>党支部结合工作实际，认真部署，切实贯彻学校要求，</w:t>
      </w:r>
      <w:r w:rsidR="00716912">
        <w:rPr>
          <w:rFonts w:ascii="Times New Roman" w:eastAsia="仿宋" w:hAnsi="仿宋" w:hint="eastAsia"/>
          <w:sz w:val="28"/>
          <w:szCs w:val="28"/>
        </w:rPr>
        <w:t>以“五个一”为抓手，</w:t>
      </w:r>
      <w:r w:rsidR="00D277ED" w:rsidRPr="00D277ED">
        <w:rPr>
          <w:rFonts w:ascii="Times New Roman" w:eastAsia="仿宋" w:hAnsi="仿宋" w:hint="eastAsia"/>
          <w:sz w:val="28"/>
          <w:szCs w:val="28"/>
        </w:rPr>
        <w:t>积极组织开展了“三严三实”专题教育活动，取得了良好效果。</w:t>
      </w:r>
    </w:p>
    <w:p w:rsidR="00716912" w:rsidRDefault="00716912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 w:rsidRPr="00716912">
        <w:rPr>
          <w:rFonts w:ascii="Times New Roman" w:eastAsia="仿宋" w:hAnsi="仿宋" w:hint="eastAsia"/>
          <w:sz w:val="28"/>
          <w:szCs w:val="28"/>
        </w:rPr>
        <w:t>一份</w:t>
      </w:r>
      <w:r>
        <w:rPr>
          <w:rFonts w:ascii="Times New Roman" w:eastAsia="仿宋" w:hAnsi="仿宋" w:hint="eastAsia"/>
          <w:sz w:val="28"/>
          <w:szCs w:val="28"/>
        </w:rPr>
        <w:t>承诺书</w:t>
      </w:r>
      <w:r w:rsidRPr="00716912">
        <w:rPr>
          <w:rFonts w:ascii="Times New Roman" w:eastAsia="仿宋" w:hAnsi="仿宋" w:hint="eastAsia"/>
          <w:sz w:val="28"/>
          <w:szCs w:val="28"/>
        </w:rPr>
        <w:t>。按照“谁主管、谁负责”的原则，在年初</w:t>
      </w:r>
      <w:r>
        <w:rPr>
          <w:rFonts w:ascii="Times New Roman" w:eastAsia="仿宋" w:hAnsi="仿宋" w:hint="eastAsia"/>
          <w:sz w:val="28"/>
          <w:szCs w:val="28"/>
        </w:rPr>
        <w:t>制定目标任务书</w:t>
      </w:r>
      <w:r w:rsidRPr="00716912">
        <w:rPr>
          <w:rFonts w:ascii="Times New Roman" w:eastAsia="仿宋" w:hAnsi="仿宋" w:hint="eastAsia"/>
          <w:sz w:val="28"/>
          <w:szCs w:val="28"/>
        </w:rPr>
        <w:t>，部署</w:t>
      </w:r>
      <w:r>
        <w:rPr>
          <w:rFonts w:ascii="Times New Roman" w:eastAsia="仿宋" w:hAnsi="仿宋" w:hint="eastAsia"/>
          <w:sz w:val="28"/>
          <w:szCs w:val="28"/>
        </w:rPr>
        <w:t>研究所各项工作</w:t>
      </w:r>
      <w:r w:rsidRPr="00716912">
        <w:rPr>
          <w:rFonts w:ascii="Times New Roman" w:eastAsia="仿宋" w:hAnsi="仿宋" w:hint="eastAsia"/>
          <w:sz w:val="28"/>
          <w:szCs w:val="28"/>
        </w:rPr>
        <w:t>，</w:t>
      </w:r>
      <w:r>
        <w:rPr>
          <w:rFonts w:ascii="Times New Roman" w:eastAsia="仿宋" w:hAnsi="仿宋" w:hint="eastAsia"/>
          <w:sz w:val="28"/>
          <w:szCs w:val="28"/>
        </w:rPr>
        <w:t>研究所党支部全体成员</w:t>
      </w:r>
      <w:r w:rsidRPr="00716912">
        <w:rPr>
          <w:rFonts w:ascii="Times New Roman" w:eastAsia="仿宋" w:hAnsi="仿宋" w:hint="eastAsia"/>
          <w:sz w:val="28"/>
          <w:szCs w:val="28"/>
        </w:rPr>
        <w:t>签订“党支部工作目标责任书”，明确责任内容。</w:t>
      </w:r>
    </w:p>
    <w:p w:rsidR="00716912" w:rsidRDefault="00716912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一张台帐表。</w:t>
      </w:r>
      <w:r w:rsidR="00D64A7D" w:rsidRPr="00D64A7D">
        <w:rPr>
          <w:rFonts w:ascii="Times New Roman" w:eastAsia="仿宋" w:hAnsi="仿宋" w:hint="eastAsia"/>
          <w:sz w:val="28"/>
          <w:szCs w:val="28"/>
        </w:rPr>
        <w:t>为确保支部工作责任落实，</w:t>
      </w:r>
      <w:r w:rsidR="00D64A7D" w:rsidRPr="00E07C4F">
        <w:rPr>
          <w:rFonts w:ascii="Times New Roman" w:eastAsia="仿宋" w:hAnsi="仿宋" w:hint="eastAsia"/>
          <w:sz w:val="28"/>
          <w:szCs w:val="28"/>
        </w:rPr>
        <w:t>“四风”问</w:t>
      </w:r>
      <w:r w:rsidR="00D64A7D" w:rsidRPr="00D64A7D">
        <w:rPr>
          <w:rFonts w:ascii="Times New Roman" w:eastAsia="仿宋" w:hAnsi="仿宋" w:hint="eastAsia"/>
          <w:sz w:val="28"/>
          <w:szCs w:val="28"/>
        </w:rPr>
        <w:t>题持续纠正，</w:t>
      </w:r>
      <w:r w:rsidR="00D64A7D">
        <w:rPr>
          <w:rFonts w:ascii="Times New Roman" w:eastAsia="仿宋" w:hAnsi="仿宋" w:hint="eastAsia"/>
          <w:sz w:val="28"/>
          <w:szCs w:val="28"/>
        </w:rPr>
        <w:t>党支部班子和班子成员</w:t>
      </w:r>
      <w:r w:rsidR="00D64A7D" w:rsidRPr="00D64A7D">
        <w:rPr>
          <w:rFonts w:ascii="Times New Roman" w:eastAsia="仿宋" w:hAnsi="仿宋" w:hint="eastAsia"/>
          <w:sz w:val="28"/>
          <w:szCs w:val="28"/>
        </w:rPr>
        <w:t>制定了《不严不实问题整改工作台帐》，将</w:t>
      </w:r>
      <w:r w:rsidR="009162B8">
        <w:rPr>
          <w:rFonts w:ascii="Times New Roman" w:eastAsia="仿宋" w:hAnsi="仿宋" w:hint="eastAsia"/>
          <w:sz w:val="28"/>
          <w:szCs w:val="28"/>
        </w:rPr>
        <w:t>问题</w:t>
      </w:r>
      <w:r w:rsidR="00D64A7D" w:rsidRPr="00D64A7D">
        <w:rPr>
          <w:rFonts w:ascii="Times New Roman" w:eastAsia="仿宋" w:hAnsi="仿宋" w:hint="eastAsia"/>
          <w:sz w:val="28"/>
          <w:szCs w:val="28"/>
        </w:rPr>
        <w:t>分解、量化，每项</w:t>
      </w:r>
      <w:r w:rsidR="009162B8">
        <w:rPr>
          <w:rFonts w:ascii="Times New Roman" w:eastAsia="仿宋" w:hAnsi="仿宋" w:hint="eastAsia"/>
          <w:sz w:val="28"/>
          <w:szCs w:val="28"/>
        </w:rPr>
        <w:t>问题</w:t>
      </w:r>
      <w:r w:rsidR="00D64A7D" w:rsidRPr="00D64A7D">
        <w:rPr>
          <w:rFonts w:ascii="Times New Roman" w:eastAsia="仿宋" w:hAnsi="仿宋" w:hint="eastAsia"/>
          <w:sz w:val="28"/>
          <w:szCs w:val="28"/>
        </w:rPr>
        <w:t>均设有明确的</w:t>
      </w:r>
      <w:r w:rsidR="009162B8">
        <w:rPr>
          <w:rFonts w:ascii="Times New Roman" w:eastAsia="仿宋" w:hAnsi="仿宋" w:hint="eastAsia"/>
          <w:sz w:val="28"/>
          <w:szCs w:val="28"/>
        </w:rPr>
        <w:t>整改措施和落实时间</w:t>
      </w:r>
      <w:r w:rsidR="00D64A7D" w:rsidRPr="00D64A7D">
        <w:rPr>
          <w:rFonts w:ascii="Times New Roman" w:eastAsia="仿宋" w:hAnsi="仿宋" w:hint="eastAsia"/>
          <w:sz w:val="28"/>
          <w:szCs w:val="28"/>
        </w:rPr>
        <w:t>。</w:t>
      </w:r>
    </w:p>
    <w:p w:rsidR="00E07C4F" w:rsidRPr="00E07C4F" w:rsidRDefault="00E07C4F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一份学习目录。</w:t>
      </w:r>
      <w:r w:rsidRPr="00E07C4F">
        <w:rPr>
          <w:rFonts w:ascii="Times New Roman" w:eastAsia="仿宋" w:hAnsi="仿宋" w:hint="eastAsia"/>
          <w:sz w:val="28"/>
          <w:szCs w:val="28"/>
        </w:rPr>
        <w:t>要使研究所党组织真正成为贯彻党的路线</w:t>
      </w:r>
      <w:r>
        <w:rPr>
          <w:rFonts w:ascii="Times New Roman" w:eastAsia="仿宋" w:hAnsi="仿宋" w:hint="eastAsia"/>
          <w:sz w:val="28"/>
          <w:szCs w:val="28"/>
        </w:rPr>
        <w:t>、</w:t>
      </w:r>
      <w:r w:rsidRPr="00E07C4F">
        <w:rPr>
          <w:rFonts w:ascii="Times New Roman" w:eastAsia="仿宋" w:hAnsi="仿宋" w:hint="eastAsia"/>
          <w:sz w:val="28"/>
          <w:szCs w:val="28"/>
        </w:rPr>
        <w:t>方针</w:t>
      </w:r>
      <w:r>
        <w:rPr>
          <w:rFonts w:ascii="Times New Roman" w:eastAsia="仿宋" w:hAnsi="仿宋" w:hint="eastAsia"/>
          <w:sz w:val="28"/>
          <w:szCs w:val="28"/>
        </w:rPr>
        <w:t>、</w:t>
      </w:r>
      <w:r w:rsidRPr="00E07C4F">
        <w:rPr>
          <w:rFonts w:ascii="Times New Roman" w:eastAsia="仿宋" w:hAnsi="仿宋" w:hint="eastAsia"/>
          <w:sz w:val="28"/>
          <w:szCs w:val="28"/>
        </w:rPr>
        <w:t>政策的组织者</w:t>
      </w:r>
      <w:r>
        <w:rPr>
          <w:rFonts w:ascii="Times New Roman" w:eastAsia="仿宋" w:hAnsi="仿宋" w:hint="eastAsia"/>
          <w:sz w:val="28"/>
          <w:szCs w:val="28"/>
        </w:rPr>
        <w:t>、</w:t>
      </w:r>
      <w:r w:rsidRPr="00E07C4F">
        <w:rPr>
          <w:rFonts w:ascii="Times New Roman" w:eastAsia="仿宋" w:hAnsi="仿宋" w:hint="eastAsia"/>
          <w:sz w:val="28"/>
          <w:szCs w:val="28"/>
        </w:rPr>
        <w:t>推动者和实施者</w:t>
      </w:r>
      <w:r>
        <w:rPr>
          <w:rFonts w:ascii="Times New Roman" w:eastAsia="仿宋" w:hAnsi="仿宋" w:hint="eastAsia"/>
          <w:sz w:val="28"/>
          <w:szCs w:val="28"/>
        </w:rPr>
        <w:t>，</w:t>
      </w:r>
      <w:r w:rsidRPr="00E07C4F">
        <w:rPr>
          <w:rFonts w:ascii="Times New Roman" w:eastAsia="仿宋" w:hAnsi="仿宋" w:hint="eastAsia"/>
          <w:sz w:val="28"/>
          <w:szCs w:val="28"/>
        </w:rPr>
        <w:t xml:space="preserve"> </w:t>
      </w:r>
      <w:r w:rsidRPr="00E07C4F">
        <w:rPr>
          <w:rFonts w:ascii="Times New Roman" w:eastAsia="仿宋" w:hAnsi="仿宋" w:hint="eastAsia"/>
          <w:sz w:val="28"/>
          <w:szCs w:val="28"/>
        </w:rPr>
        <w:t>就</w:t>
      </w:r>
      <w:r>
        <w:rPr>
          <w:rFonts w:ascii="Times New Roman" w:eastAsia="仿宋" w:hAnsi="仿宋" w:hint="eastAsia"/>
          <w:sz w:val="28"/>
          <w:szCs w:val="28"/>
        </w:rPr>
        <w:t>要永葆党员先进性。研究院党</w:t>
      </w:r>
      <w:r>
        <w:rPr>
          <w:rFonts w:ascii="Times New Roman" w:eastAsia="仿宋" w:hAnsi="仿宋" w:hint="eastAsia"/>
          <w:sz w:val="28"/>
          <w:szCs w:val="28"/>
        </w:rPr>
        <w:lastRenderedPageBreak/>
        <w:t>支部列出了一份理论学习目录，包括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>《习近平谈治国理政》、《习近平总书记系列重要讲话读本》、《习近平关于党风廉政建设和反腐败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 xml:space="preserve"> 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>斗争论述摘编》、《习近平关于全面依法治国论述摘编》、《优秀领导干部先进事迹选编》、《党员干部违纪违法典型案例警示录》、《新常态新观念——党员干部需树立的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>15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>个观念》</w:t>
      </w:r>
      <w:r w:rsidRPr="00E07C4F">
        <w:rPr>
          <w:rFonts w:ascii="Times New Roman" w:eastAsia="仿宋" w:hAnsi="仿宋" w:hint="eastAsia"/>
          <w:sz w:val="28"/>
          <w:szCs w:val="28"/>
        </w:rPr>
        <w:t>等，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>采取个人自学、集体学习和专题研讨相结合的方式，吃透“三严三实”精神，切实将</w:t>
      </w:r>
      <w:r w:rsidRPr="00E07C4F">
        <w:rPr>
          <w:rFonts w:ascii="Times New Roman" w:eastAsia="仿宋" w:hAnsi="仿宋" w:hint="eastAsia"/>
          <w:sz w:val="28"/>
          <w:szCs w:val="28"/>
        </w:rPr>
        <w:t>宗旨意识</w:t>
      </w:r>
      <w:r w:rsidRPr="00E07C4F">
        <w:rPr>
          <w:rFonts w:ascii="Times New Roman" w:eastAsia="仿宋" w:hAnsi="仿宋" w:cs="Times New Roman" w:hint="eastAsia"/>
          <w:sz w:val="28"/>
          <w:szCs w:val="28"/>
        </w:rPr>
        <w:t>入脑入心。</w:t>
      </w:r>
    </w:p>
    <w:p w:rsidR="00E07C4F" w:rsidRDefault="00E07C4F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 w:rsidRPr="00E07C4F">
        <w:rPr>
          <w:rFonts w:ascii="Times New Roman" w:eastAsia="仿宋" w:hAnsi="仿宋" w:hint="eastAsia"/>
          <w:sz w:val="28"/>
          <w:szCs w:val="28"/>
        </w:rPr>
        <w:t>一</w:t>
      </w:r>
      <w:r>
        <w:rPr>
          <w:rFonts w:ascii="Times New Roman" w:eastAsia="仿宋" w:hAnsi="仿宋" w:hint="eastAsia"/>
          <w:sz w:val="28"/>
          <w:szCs w:val="28"/>
        </w:rPr>
        <w:t>个中心</w:t>
      </w:r>
      <w:r w:rsidRPr="00E07C4F">
        <w:rPr>
          <w:rFonts w:ascii="Times New Roman" w:eastAsia="仿宋" w:hAnsi="仿宋" w:hint="eastAsia"/>
          <w:sz w:val="28"/>
          <w:szCs w:val="28"/>
        </w:rPr>
        <w:t>主题活动。要提高党建工作的影响力和战斗力，就必须坚持党的工作融入中心，服务、服从于</w:t>
      </w:r>
      <w:r>
        <w:rPr>
          <w:rFonts w:ascii="Times New Roman" w:eastAsia="仿宋" w:hAnsi="仿宋" w:hint="eastAsia"/>
          <w:sz w:val="28"/>
          <w:szCs w:val="28"/>
        </w:rPr>
        <w:t>学校</w:t>
      </w:r>
      <w:r w:rsidRPr="00E07C4F">
        <w:rPr>
          <w:rFonts w:ascii="Times New Roman" w:eastAsia="仿宋" w:hAnsi="仿宋" w:hint="eastAsia"/>
          <w:sz w:val="28"/>
          <w:szCs w:val="28"/>
        </w:rPr>
        <w:t>发展的原则</w:t>
      </w:r>
      <w:r>
        <w:rPr>
          <w:rFonts w:ascii="Times New Roman" w:eastAsia="仿宋" w:hAnsi="仿宋" w:hint="eastAsia"/>
          <w:sz w:val="28"/>
          <w:szCs w:val="28"/>
        </w:rPr>
        <w:t>。研究院党支部</w:t>
      </w:r>
      <w:r w:rsidRPr="00E07C4F">
        <w:rPr>
          <w:rFonts w:ascii="Times New Roman" w:eastAsia="仿宋" w:hAnsi="仿宋" w:hint="eastAsia"/>
          <w:sz w:val="28"/>
          <w:szCs w:val="28"/>
        </w:rPr>
        <w:t>跳出</w:t>
      </w:r>
      <w:r>
        <w:rPr>
          <w:rFonts w:ascii="Times New Roman" w:eastAsia="仿宋" w:hAnsi="仿宋" w:hint="eastAsia"/>
          <w:sz w:val="28"/>
          <w:szCs w:val="28"/>
        </w:rPr>
        <w:t>“</w:t>
      </w:r>
      <w:r w:rsidRPr="00E07C4F">
        <w:rPr>
          <w:rFonts w:ascii="Times New Roman" w:eastAsia="仿宋" w:hAnsi="仿宋" w:hint="eastAsia"/>
          <w:sz w:val="28"/>
          <w:szCs w:val="28"/>
        </w:rPr>
        <w:t>党建抓党建</w:t>
      </w:r>
      <w:r>
        <w:rPr>
          <w:rFonts w:ascii="Times New Roman" w:eastAsia="仿宋" w:hAnsi="仿宋" w:hint="eastAsia"/>
          <w:sz w:val="28"/>
          <w:szCs w:val="28"/>
        </w:rPr>
        <w:t>”</w:t>
      </w:r>
      <w:r w:rsidRPr="00E07C4F">
        <w:rPr>
          <w:rFonts w:ascii="Times New Roman" w:eastAsia="仿宋" w:hAnsi="仿宋" w:hint="eastAsia"/>
          <w:sz w:val="28"/>
          <w:szCs w:val="28"/>
        </w:rPr>
        <w:t>的封闭循环</w:t>
      </w:r>
      <w:r>
        <w:rPr>
          <w:rFonts w:ascii="Times New Roman" w:eastAsia="仿宋" w:hAnsi="仿宋" w:hint="eastAsia"/>
          <w:sz w:val="28"/>
          <w:szCs w:val="28"/>
        </w:rPr>
        <w:t>，将</w:t>
      </w:r>
      <w:r w:rsidRPr="00E07C4F">
        <w:rPr>
          <w:rFonts w:ascii="Times New Roman" w:eastAsia="仿宋" w:hAnsi="仿宋" w:hint="eastAsia"/>
          <w:sz w:val="28"/>
          <w:szCs w:val="28"/>
        </w:rPr>
        <w:t>党建工作</w:t>
      </w:r>
      <w:r>
        <w:rPr>
          <w:rFonts w:ascii="Times New Roman" w:eastAsia="仿宋" w:hAnsi="仿宋" w:hint="eastAsia"/>
          <w:sz w:val="28"/>
          <w:szCs w:val="28"/>
        </w:rPr>
        <w:t>融入</w:t>
      </w:r>
      <w:r w:rsidRPr="00E07C4F">
        <w:rPr>
          <w:rFonts w:ascii="Times New Roman" w:eastAsia="仿宋" w:hAnsi="仿宋" w:hint="eastAsia"/>
          <w:sz w:val="28"/>
          <w:szCs w:val="28"/>
        </w:rPr>
        <w:t>中心工作</w:t>
      </w:r>
      <w:r>
        <w:rPr>
          <w:rFonts w:ascii="Times New Roman" w:eastAsia="仿宋" w:hAnsi="仿宋" w:hint="eastAsia"/>
          <w:sz w:val="28"/>
          <w:szCs w:val="28"/>
        </w:rPr>
        <w:t>，和</w:t>
      </w:r>
      <w:r w:rsidRPr="00E07C4F">
        <w:rPr>
          <w:rFonts w:ascii="Times New Roman" w:eastAsia="仿宋" w:hAnsi="仿宋" w:hint="eastAsia"/>
          <w:sz w:val="28"/>
          <w:szCs w:val="28"/>
        </w:rPr>
        <w:t>中心工作紧密结合</w:t>
      </w:r>
      <w:r>
        <w:rPr>
          <w:rFonts w:ascii="Times New Roman" w:eastAsia="仿宋" w:hAnsi="仿宋" w:hint="eastAsia"/>
          <w:sz w:val="28"/>
          <w:szCs w:val="28"/>
        </w:rPr>
        <w:t>，以“抓作风，强素质——服务学校中心发展”为主题，在实际工作中锤炼优良作风。</w:t>
      </w:r>
    </w:p>
    <w:p w:rsidR="00716912" w:rsidRDefault="00E07C4F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 w:rsidRPr="00E07C4F">
        <w:rPr>
          <w:rFonts w:ascii="Times New Roman" w:eastAsia="仿宋" w:hAnsi="仿宋" w:hint="eastAsia"/>
          <w:sz w:val="28"/>
          <w:szCs w:val="28"/>
        </w:rPr>
        <w:t>一张报告表。为强化党建工作</w:t>
      </w:r>
      <w:r w:rsidR="00B75FBA">
        <w:rPr>
          <w:rFonts w:ascii="Times New Roman" w:eastAsia="仿宋" w:hAnsi="仿宋" w:hint="eastAsia"/>
          <w:sz w:val="28"/>
          <w:szCs w:val="28"/>
        </w:rPr>
        <w:t>的</w:t>
      </w:r>
      <w:r w:rsidRPr="00E07C4F">
        <w:rPr>
          <w:rFonts w:ascii="Times New Roman" w:eastAsia="仿宋" w:hAnsi="仿宋" w:hint="eastAsia"/>
          <w:sz w:val="28"/>
          <w:szCs w:val="28"/>
        </w:rPr>
        <w:t>有效性，</w:t>
      </w:r>
      <w:r w:rsidR="00B75FBA">
        <w:rPr>
          <w:rFonts w:ascii="Times New Roman" w:eastAsia="仿宋" w:hAnsi="仿宋" w:hint="eastAsia"/>
          <w:sz w:val="28"/>
          <w:szCs w:val="28"/>
        </w:rPr>
        <w:t>研究院</w:t>
      </w:r>
      <w:r w:rsidRPr="00E07C4F">
        <w:rPr>
          <w:rFonts w:ascii="Times New Roman" w:eastAsia="仿宋" w:hAnsi="仿宋" w:hint="eastAsia"/>
          <w:sz w:val="28"/>
          <w:szCs w:val="28"/>
        </w:rPr>
        <w:t>党支部</w:t>
      </w:r>
      <w:r w:rsidR="00B75FBA">
        <w:rPr>
          <w:rFonts w:ascii="Times New Roman" w:eastAsia="仿宋" w:hAnsi="仿宋" w:hint="eastAsia"/>
          <w:sz w:val="28"/>
          <w:szCs w:val="28"/>
        </w:rPr>
        <w:t>采取季度</w:t>
      </w:r>
      <w:r w:rsidRPr="00E07C4F">
        <w:rPr>
          <w:rFonts w:ascii="Times New Roman" w:eastAsia="仿宋" w:hAnsi="仿宋" w:hint="eastAsia"/>
          <w:sz w:val="28"/>
          <w:szCs w:val="28"/>
        </w:rPr>
        <w:t>报告表制度，要求各党支部</w:t>
      </w:r>
      <w:r w:rsidR="00B75FBA">
        <w:rPr>
          <w:rFonts w:ascii="Times New Roman" w:eastAsia="仿宋" w:hAnsi="仿宋" w:hint="eastAsia"/>
          <w:sz w:val="28"/>
          <w:szCs w:val="28"/>
        </w:rPr>
        <w:t>成员</w:t>
      </w:r>
      <w:r w:rsidRPr="00E07C4F">
        <w:rPr>
          <w:rFonts w:ascii="Times New Roman" w:eastAsia="仿宋" w:hAnsi="仿宋" w:hint="eastAsia"/>
          <w:sz w:val="28"/>
          <w:szCs w:val="28"/>
        </w:rPr>
        <w:t>将</w:t>
      </w:r>
      <w:r w:rsidR="00B75FBA">
        <w:rPr>
          <w:rFonts w:ascii="Times New Roman" w:eastAsia="仿宋" w:hAnsi="仿宋" w:hint="eastAsia"/>
          <w:sz w:val="28"/>
          <w:szCs w:val="28"/>
        </w:rPr>
        <w:t>“三严三实”</w:t>
      </w:r>
      <w:r w:rsidRPr="00E07C4F">
        <w:rPr>
          <w:rFonts w:ascii="Times New Roman" w:eastAsia="仿宋" w:hAnsi="仿宋" w:hint="eastAsia"/>
          <w:sz w:val="28"/>
          <w:szCs w:val="28"/>
        </w:rPr>
        <w:t>阶段</w:t>
      </w:r>
      <w:r w:rsidR="00B75FBA">
        <w:rPr>
          <w:rFonts w:ascii="Times New Roman" w:eastAsia="仿宋" w:hAnsi="仿宋" w:hint="eastAsia"/>
          <w:sz w:val="28"/>
          <w:szCs w:val="28"/>
        </w:rPr>
        <w:t>整改</w:t>
      </w:r>
      <w:r w:rsidRPr="00E07C4F">
        <w:rPr>
          <w:rFonts w:ascii="Times New Roman" w:eastAsia="仿宋" w:hAnsi="仿宋" w:hint="eastAsia"/>
          <w:sz w:val="28"/>
          <w:szCs w:val="28"/>
        </w:rPr>
        <w:t>计划完成情况以工作报表形式在</w:t>
      </w:r>
      <w:r w:rsidR="00B75FBA">
        <w:rPr>
          <w:rFonts w:ascii="Times New Roman" w:eastAsia="仿宋" w:hAnsi="仿宋" w:hint="eastAsia"/>
          <w:sz w:val="28"/>
          <w:szCs w:val="28"/>
        </w:rPr>
        <w:t>学习研讨</w:t>
      </w:r>
      <w:r w:rsidRPr="00E07C4F">
        <w:rPr>
          <w:rFonts w:ascii="Times New Roman" w:eastAsia="仿宋" w:hAnsi="仿宋" w:hint="eastAsia"/>
          <w:sz w:val="28"/>
          <w:szCs w:val="28"/>
        </w:rPr>
        <w:t>会上进行汇报、交流，接受</w:t>
      </w:r>
      <w:r w:rsidR="00B75FBA">
        <w:rPr>
          <w:rFonts w:ascii="Times New Roman" w:eastAsia="仿宋" w:hAnsi="仿宋" w:hint="eastAsia"/>
          <w:sz w:val="28"/>
          <w:szCs w:val="28"/>
        </w:rPr>
        <w:t>党支部</w:t>
      </w:r>
      <w:r w:rsidRPr="00E07C4F">
        <w:rPr>
          <w:rFonts w:ascii="Times New Roman" w:eastAsia="仿宋" w:hAnsi="仿宋" w:hint="eastAsia"/>
          <w:sz w:val="28"/>
          <w:szCs w:val="28"/>
        </w:rPr>
        <w:t>指导，并作为</w:t>
      </w:r>
      <w:r w:rsidR="00B75FBA">
        <w:rPr>
          <w:rFonts w:ascii="Times New Roman" w:eastAsia="仿宋" w:hAnsi="仿宋" w:hint="eastAsia"/>
          <w:sz w:val="28"/>
          <w:szCs w:val="28"/>
        </w:rPr>
        <w:t>党</w:t>
      </w:r>
      <w:r w:rsidRPr="00E07C4F">
        <w:rPr>
          <w:rFonts w:ascii="Times New Roman" w:eastAsia="仿宋" w:hAnsi="仿宋" w:hint="eastAsia"/>
          <w:sz w:val="28"/>
          <w:szCs w:val="28"/>
        </w:rPr>
        <w:t>支部年度工作考核依据。</w:t>
      </w:r>
    </w:p>
    <w:p w:rsidR="00640267" w:rsidRDefault="00640267" w:rsidP="00E647FD">
      <w:pPr>
        <w:spacing w:line="360" w:lineRule="auto"/>
        <w:ind w:firstLineChars="200" w:firstLine="560"/>
        <w:rPr>
          <w:rFonts w:ascii="Times New Roman" w:eastAsia="仿宋" w:hAnsi="仿宋" w:hint="eastAsia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党支部</w:t>
      </w:r>
      <w:r w:rsidRPr="00364B29">
        <w:rPr>
          <w:rFonts w:ascii="Times New Roman" w:eastAsia="仿宋" w:hAnsi="仿宋"/>
          <w:sz w:val="28"/>
          <w:szCs w:val="28"/>
        </w:rPr>
        <w:t>班子成员坚持讲党性、讲原则，始终严于律己，</w:t>
      </w:r>
      <w:r>
        <w:rPr>
          <w:rFonts w:ascii="仿宋" w:eastAsia="仿宋" w:hAnsi="仿宋" w:hint="eastAsia"/>
          <w:color w:val="333333"/>
          <w:sz w:val="28"/>
          <w:szCs w:val="28"/>
        </w:rPr>
        <w:t>在日常工作和生活中认真贯彻《</w:t>
      </w:r>
      <w:r w:rsidRPr="008409F7">
        <w:rPr>
          <w:rFonts w:ascii="仿宋" w:eastAsia="仿宋" w:hAnsi="仿宋"/>
          <w:color w:val="333333"/>
          <w:sz w:val="28"/>
          <w:szCs w:val="28"/>
        </w:rPr>
        <w:t>中国共产党廉洁自律准则》</w:t>
      </w:r>
      <w:r>
        <w:rPr>
          <w:rFonts w:ascii="仿宋" w:eastAsia="仿宋" w:hAnsi="仿宋" w:hint="eastAsia"/>
          <w:color w:val="333333"/>
          <w:sz w:val="28"/>
          <w:szCs w:val="28"/>
        </w:rPr>
        <w:t>，</w:t>
      </w:r>
      <w:r w:rsidRPr="00364B29">
        <w:rPr>
          <w:rFonts w:ascii="Times New Roman" w:eastAsia="仿宋" w:hAnsi="仿宋"/>
          <w:sz w:val="28"/>
          <w:szCs w:val="28"/>
        </w:rPr>
        <w:t>做勤政廉政表率</w:t>
      </w:r>
      <w:r>
        <w:rPr>
          <w:rFonts w:ascii="Times New Roman" w:eastAsia="仿宋" w:hAnsi="仿宋" w:hint="eastAsia"/>
          <w:sz w:val="28"/>
          <w:szCs w:val="28"/>
        </w:rPr>
        <w:t>。</w:t>
      </w:r>
      <w:r w:rsidRPr="00364B29">
        <w:rPr>
          <w:rFonts w:ascii="Times New Roman" w:eastAsia="仿宋" w:hAnsi="仿宋"/>
          <w:sz w:val="28"/>
          <w:szCs w:val="28"/>
        </w:rPr>
        <w:t>没有接受任何单位和个人的馈赠，没有挥霍公款大吃大喝铺张浪费</w:t>
      </w:r>
      <w:r>
        <w:rPr>
          <w:rFonts w:ascii="Times New Roman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color w:val="333333"/>
          <w:sz w:val="28"/>
          <w:szCs w:val="28"/>
        </w:rPr>
        <w:t>不存在违反廉洁自律准则问题。所有</w:t>
      </w:r>
      <w:r>
        <w:rPr>
          <w:rFonts w:ascii="Times New Roman" w:eastAsia="仿宋" w:hAnsi="仿宋" w:hint="eastAsia"/>
          <w:sz w:val="28"/>
          <w:szCs w:val="28"/>
        </w:rPr>
        <w:t>重要事务坚持公正、公开、透明，民主决策，严格落实“三重一大”制度，</w:t>
      </w:r>
      <w:r>
        <w:rPr>
          <w:rFonts w:ascii="仿宋" w:eastAsia="仿宋" w:hAnsi="仿宋" w:hint="eastAsia"/>
          <w:color w:val="333333"/>
          <w:sz w:val="28"/>
          <w:szCs w:val="28"/>
        </w:rPr>
        <w:t>按规定程序进行。</w:t>
      </w:r>
      <w:r w:rsidRPr="00364B29">
        <w:rPr>
          <w:rFonts w:ascii="Times New Roman" w:eastAsia="仿宋" w:hAnsi="仿宋"/>
          <w:sz w:val="28"/>
          <w:szCs w:val="28"/>
        </w:rPr>
        <w:t>班子成员没有发生任何违纪违法现象。</w:t>
      </w:r>
    </w:p>
    <w:p w:rsidR="00DB4982" w:rsidRDefault="001418D4" w:rsidP="00E647FD">
      <w:pPr>
        <w:spacing w:afterLines="50" w:line="360" w:lineRule="auto"/>
        <w:ind w:firstLineChars="200" w:firstLine="560"/>
        <w:rPr>
          <w:rFonts w:ascii="Times New Roman" w:eastAsia="黑体" w:hAnsi="黑体" w:hint="eastAsia"/>
          <w:bCs/>
          <w:sz w:val="28"/>
          <w:szCs w:val="28"/>
        </w:rPr>
      </w:pPr>
      <w:r>
        <w:rPr>
          <w:rFonts w:ascii="Times New Roman" w:eastAsia="黑体" w:hAnsi="黑体" w:hint="eastAsia"/>
          <w:bCs/>
          <w:sz w:val="28"/>
          <w:szCs w:val="28"/>
        </w:rPr>
        <w:lastRenderedPageBreak/>
        <w:t>二、</w:t>
      </w:r>
      <w:r w:rsidR="00DB4982">
        <w:rPr>
          <w:rFonts w:ascii="Times New Roman" w:eastAsia="黑体" w:hAnsi="黑体" w:hint="eastAsia"/>
          <w:bCs/>
          <w:sz w:val="28"/>
          <w:szCs w:val="28"/>
        </w:rPr>
        <w:t>抓好党建促中心，</w:t>
      </w:r>
      <w:r w:rsidR="00DB4982" w:rsidRPr="00DB4982">
        <w:rPr>
          <w:rFonts w:ascii="Times New Roman" w:eastAsia="黑体" w:hAnsi="黑体" w:hint="eastAsia"/>
          <w:bCs/>
          <w:sz w:val="28"/>
          <w:szCs w:val="28"/>
        </w:rPr>
        <w:t>发挥党组织的政治核心作用</w:t>
      </w:r>
    </w:p>
    <w:p w:rsidR="00640267" w:rsidRDefault="00DB4982" w:rsidP="00E647FD">
      <w:pPr>
        <w:pStyle w:val="a5"/>
        <w:adjustRightInd w:val="0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" w:hAnsi="仿宋" w:hint="eastAsia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产业技术研究院作为学校新成立机构，党建工作是提高单位凝聚力和战斗力的有力抓手。</w:t>
      </w:r>
      <w:r w:rsidR="00475BF9">
        <w:rPr>
          <w:rFonts w:ascii="Times New Roman" w:eastAsia="仿宋" w:hAnsi="仿宋" w:hint="eastAsia"/>
          <w:sz w:val="28"/>
          <w:szCs w:val="28"/>
        </w:rPr>
        <w:t>研究院</w:t>
      </w:r>
      <w:r w:rsidRPr="00DB4982">
        <w:rPr>
          <w:rFonts w:ascii="Times New Roman" w:eastAsia="仿宋" w:hAnsi="仿宋" w:hint="eastAsia"/>
          <w:sz w:val="28"/>
          <w:szCs w:val="28"/>
        </w:rPr>
        <w:t>党组织充分发挥政治核心和保证监督作用</w:t>
      </w:r>
      <w:r w:rsidR="00475BF9">
        <w:rPr>
          <w:rFonts w:ascii="Times New Roman" w:eastAsia="仿宋" w:hAnsi="仿宋" w:hint="eastAsia"/>
          <w:sz w:val="28"/>
          <w:szCs w:val="28"/>
        </w:rPr>
        <w:t>，</w:t>
      </w:r>
      <w:r w:rsidRPr="00743A99">
        <w:rPr>
          <w:rFonts w:ascii="Times New Roman" w:eastAsia="仿宋" w:hAnsi="仿宋" w:cs="Times New Roman"/>
          <w:sz w:val="28"/>
          <w:szCs w:val="28"/>
        </w:rPr>
        <w:t>根据产业技术研究院学科建设、科学研究、研究生培养工作的需要，成立了产业技术研究院理事会</w:t>
      </w:r>
      <w:r>
        <w:rPr>
          <w:rFonts w:ascii="Times New Roman" w:eastAsia="仿宋" w:hAnsi="仿宋" w:cs="Times New Roman" w:hint="eastAsia"/>
          <w:sz w:val="28"/>
          <w:szCs w:val="28"/>
        </w:rPr>
        <w:t>，</w:t>
      </w:r>
      <w:r w:rsidRPr="00492D53">
        <w:rPr>
          <w:rFonts w:ascii="Times New Roman" w:eastAsia="仿宋" w:hAnsi="仿宋" w:cs="Times New Roman"/>
          <w:sz w:val="28"/>
          <w:szCs w:val="28"/>
        </w:rPr>
        <w:t>并召开了产业技术研究</w:t>
      </w:r>
      <w:r w:rsidRPr="00743A99">
        <w:rPr>
          <w:rFonts w:ascii="Times New Roman" w:eastAsia="仿宋" w:hAnsi="仿宋" w:cs="Times New Roman"/>
          <w:bCs/>
          <w:sz w:val="28"/>
          <w:szCs w:val="28"/>
        </w:rPr>
        <w:t>院理事会第一次会议</w:t>
      </w:r>
      <w:r>
        <w:rPr>
          <w:rFonts w:ascii="Times New Roman" w:eastAsia="仿宋" w:hAnsi="仿宋" w:cs="Times New Roman" w:hint="eastAsia"/>
          <w:sz w:val="28"/>
          <w:szCs w:val="28"/>
        </w:rPr>
        <w:t>。</w:t>
      </w:r>
      <w:r w:rsidRPr="00743A99">
        <w:rPr>
          <w:rFonts w:ascii="Times New Roman" w:eastAsia="仿宋" w:hAnsi="仿宋" w:cs="Times New Roman"/>
          <w:sz w:val="28"/>
          <w:szCs w:val="28"/>
        </w:rPr>
        <w:t>拟定了《</w:t>
      </w:r>
      <w:r w:rsidRPr="00492D53">
        <w:rPr>
          <w:rFonts w:ascii="Times New Roman" w:eastAsia="仿宋" w:hAnsi="仿宋" w:cs="Times New Roman" w:hint="eastAsia"/>
          <w:sz w:val="28"/>
          <w:szCs w:val="28"/>
        </w:rPr>
        <w:t>郑州大学产业技术研究院理事会章程》</w:t>
      </w:r>
      <w:bookmarkStart w:id="0" w:name="_Toc332724852"/>
      <w:r w:rsidRPr="00492D53">
        <w:rPr>
          <w:rFonts w:ascii="Times New Roman" w:eastAsia="仿宋" w:hAnsi="仿宋" w:cs="Times New Roman"/>
          <w:sz w:val="28"/>
          <w:szCs w:val="28"/>
        </w:rPr>
        <w:t>（试行）</w:t>
      </w:r>
      <w:bookmarkEnd w:id="0"/>
      <w:r w:rsidRPr="00492D53">
        <w:rPr>
          <w:rFonts w:ascii="Times New Roman" w:eastAsia="仿宋" w:hAnsi="仿宋" w:cs="Times New Roman"/>
          <w:sz w:val="28"/>
          <w:szCs w:val="28"/>
        </w:rPr>
        <w:t>，</w:t>
      </w:r>
      <w:r w:rsidRPr="005776C6">
        <w:rPr>
          <w:rFonts w:ascii="Times New Roman" w:eastAsia="仿宋" w:hAnsi="仿宋" w:cs="Times New Roman" w:hint="eastAsia"/>
          <w:sz w:val="28"/>
          <w:szCs w:val="28"/>
        </w:rPr>
        <w:t>对产业技术</w:t>
      </w:r>
      <w:r w:rsidRPr="00640267">
        <w:rPr>
          <w:rFonts w:ascii="Times New Roman" w:eastAsia="仿宋" w:hAnsi="仿宋" w:hint="eastAsia"/>
          <w:sz w:val="28"/>
          <w:szCs w:val="28"/>
        </w:rPr>
        <w:t>研究院学科建设、科学研究、研究生培养等工作进行组织与管理。</w:t>
      </w:r>
    </w:p>
    <w:p w:rsidR="00640267" w:rsidRDefault="00640267" w:rsidP="00E647FD">
      <w:pPr>
        <w:pStyle w:val="a5"/>
        <w:adjustRightInd w:val="0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" w:hAnsi="仿宋" w:hint="eastAsia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党支部</w:t>
      </w:r>
      <w:r w:rsidRPr="00640267">
        <w:rPr>
          <w:rFonts w:ascii="Times New Roman" w:eastAsia="仿宋" w:hAnsi="仿宋" w:hint="eastAsia"/>
          <w:sz w:val="28"/>
          <w:szCs w:val="28"/>
        </w:rPr>
        <w:t>通过严格执行年度目标考核责任制、严格督办</w:t>
      </w:r>
      <w:r>
        <w:rPr>
          <w:rFonts w:ascii="Times New Roman" w:eastAsia="仿宋" w:hAnsi="仿宋" w:hint="eastAsia"/>
          <w:sz w:val="28"/>
          <w:szCs w:val="28"/>
        </w:rPr>
        <w:t>各项</w:t>
      </w:r>
      <w:r w:rsidRPr="00640267">
        <w:rPr>
          <w:rFonts w:ascii="Times New Roman" w:eastAsia="仿宋" w:hAnsi="仿宋" w:hint="eastAsia"/>
          <w:sz w:val="28"/>
          <w:szCs w:val="28"/>
        </w:rPr>
        <w:t>目标工作等形式，加强领导干部思想作风、工作作风。</w:t>
      </w:r>
      <w:r>
        <w:rPr>
          <w:rFonts w:ascii="Times New Roman" w:eastAsia="仿宋" w:hAnsi="仿宋" w:hint="eastAsia"/>
          <w:sz w:val="28"/>
          <w:szCs w:val="28"/>
        </w:rPr>
        <w:t>根据“三严三实”专题教育活动的要求</w:t>
      </w:r>
      <w:r w:rsidRPr="00640267">
        <w:rPr>
          <w:rFonts w:ascii="Times New Roman" w:eastAsia="仿宋" w:hAnsi="仿宋" w:hint="eastAsia"/>
          <w:sz w:val="28"/>
          <w:szCs w:val="28"/>
        </w:rPr>
        <w:t>，</w:t>
      </w:r>
      <w:r>
        <w:rPr>
          <w:rFonts w:ascii="Times New Roman" w:eastAsia="仿宋" w:hAnsi="仿宋" w:hint="eastAsia"/>
          <w:sz w:val="28"/>
          <w:szCs w:val="28"/>
        </w:rPr>
        <w:t>党支部</w:t>
      </w:r>
      <w:r w:rsidRPr="00640267">
        <w:rPr>
          <w:rFonts w:ascii="Times New Roman" w:eastAsia="仿宋" w:hAnsi="仿宋" w:hint="eastAsia"/>
          <w:sz w:val="28"/>
          <w:szCs w:val="28"/>
        </w:rPr>
        <w:t>通过采取背靠背、面对面、请进来、走出去、座谈会等多种方式，广泛征求</w:t>
      </w:r>
      <w:r>
        <w:rPr>
          <w:rFonts w:ascii="Times New Roman" w:eastAsia="仿宋" w:hAnsi="仿宋" w:hint="eastAsia"/>
          <w:sz w:val="28"/>
          <w:szCs w:val="28"/>
        </w:rPr>
        <w:t>广大师生</w:t>
      </w:r>
      <w:r w:rsidRPr="00640267">
        <w:rPr>
          <w:rFonts w:ascii="Times New Roman" w:eastAsia="仿宋" w:hAnsi="仿宋" w:hint="eastAsia"/>
          <w:sz w:val="28"/>
          <w:szCs w:val="28"/>
        </w:rPr>
        <w:t>对院领导班子及成员在“四风”方面存在的问题以及对我院改革发展等方面的意见建议，</w:t>
      </w:r>
      <w:r>
        <w:rPr>
          <w:rFonts w:ascii="Times New Roman" w:eastAsia="仿宋" w:hAnsi="仿宋" w:hint="eastAsia"/>
          <w:sz w:val="28"/>
          <w:szCs w:val="28"/>
        </w:rPr>
        <w:t>将各项规章制度、政策措施反馈给师生征求意见，党支部</w:t>
      </w:r>
      <w:r w:rsidRPr="00640267">
        <w:rPr>
          <w:rFonts w:ascii="Times New Roman" w:eastAsia="仿宋" w:hAnsi="仿宋" w:hint="eastAsia"/>
          <w:sz w:val="28"/>
          <w:szCs w:val="28"/>
        </w:rPr>
        <w:t>根据征求到的意见</w:t>
      </w:r>
      <w:r>
        <w:rPr>
          <w:rFonts w:ascii="Times New Roman" w:eastAsia="仿宋" w:hAnsi="仿宋" w:hint="eastAsia"/>
          <w:sz w:val="28"/>
          <w:szCs w:val="28"/>
        </w:rPr>
        <w:t>进一步整理修改</w:t>
      </w:r>
      <w:r w:rsidRPr="00640267">
        <w:rPr>
          <w:rFonts w:ascii="Times New Roman" w:eastAsia="仿宋" w:hAnsi="仿宋" w:hint="eastAsia"/>
          <w:sz w:val="28"/>
          <w:szCs w:val="28"/>
        </w:rPr>
        <w:t>，改进工作作风</w:t>
      </w:r>
      <w:r>
        <w:rPr>
          <w:rFonts w:ascii="Times New Roman" w:eastAsia="仿宋" w:hAnsi="仿宋" w:hint="eastAsia"/>
          <w:sz w:val="28"/>
          <w:szCs w:val="28"/>
        </w:rPr>
        <w:t>，促进中心工作有序推进。</w:t>
      </w:r>
    </w:p>
    <w:p w:rsidR="00D06AE8" w:rsidRPr="00640267" w:rsidRDefault="00D06AE8" w:rsidP="00E647FD">
      <w:pPr>
        <w:pStyle w:val="a5"/>
        <w:adjustRightInd w:val="0"/>
        <w:snapToGrid w:val="0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仿宋" w:hAnsi="仿宋"/>
          <w:sz w:val="28"/>
          <w:szCs w:val="28"/>
        </w:rPr>
      </w:pPr>
      <w:r>
        <w:rPr>
          <w:rFonts w:ascii="Times New Roman" w:eastAsia="仿宋" w:hAnsi="仿宋" w:hint="eastAsia"/>
          <w:sz w:val="28"/>
          <w:szCs w:val="28"/>
        </w:rPr>
        <w:t>改革</w:t>
      </w:r>
      <w:r w:rsidRPr="00D06AE8">
        <w:rPr>
          <w:rFonts w:ascii="Times New Roman" w:eastAsia="仿宋" w:hAnsi="仿宋" w:hint="eastAsia"/>
          <w:sz w:val="28"/>
          <w:szCs w:val="28"/>
        </w:rPr>
        <w:t>建制工作将是我院今后一段时间的重点工作之一。新形势、新体制、新环境、新挑战等将对我院党建工作提出更高的要求。</w:t>
      </w:r>
      <w:r>
        <w:rPr>
          <w:rFonts w:ascii="Times New Roman" w:eastAsia="仿宋" w:hAnsi="仿宋" w:hint="eastAsia"/>
          <w:sz w:val="28"/>
          <w:szCs w:val="28"/>
        </w:rPr>
        <w:t>党支部将</w:t>
      </w:r>
      <w:r w:rsidRPr="00D06AE8">
        <w:rPr>
          <w:rFonts w:ascii="Times New Roman" w:eastAsia="仿宋" w:hAnsi="仿宋" w:hint="eastAsia"/>
          <w:sz w:val="28"/>
          <w:szCs w:val="28"/>
        </w:rPr>
        <w:t>根据</w:t>
      </w:r>
      <w:r>
        <w:rPr>
          <w:rFonts w:ascii="Times New Roman" w:eastAsia="仿宋" w:hAnsi="仿宋" w:hint="eastAsia"/>
          <w:sz w:val="28"/>
          <w:szCs w:val="28"/>
        </w:rPr>
        <w:t>学校</w:t>
      </w:r>
      <w:r w:rsidRPr="00D06AE8">
        <w:rPr>
          <w:rFonts w:ascii="Times New Roman" w:eastAsia="仿宋" w:hAnsi="仿宋" w:hint="eastAsia"/>
          <w:sz w:val="28"/>
          <w:szCs w:val="28"/>
        </w:rPr>
        <w:t>发展需要，以</w:t>
      </w:r>
      <w:r>
        <w:rPr>
          <w:rFonts w:ascii="Times New Roman" w:eastAsia="仿宋" w:hAnsi="仿宋" w:hint="eastAsia"/>
          <w:sz w:val="28"/>
          <w:szCs w:val="28"/>
        </w:rPr>
        <w:t>学科发展</w:t>
      </w:r>
      <w:r w:rsidRPr="00D06AE8">
        <w:rPr>
          <w:rFonts w:ascii="Times New Roman" w:eastAsia="仿宋" w:hAnsi="仿宋" w:hint="eastAsia"/>
          <w:sz w:val="28"/>
          <w:szCs w:val="28"/>
        </w:rPr>
        <w:t>为中心，加强党建和思想政治工作，充分发挥</w:t>
      </w:r>
      <w:r>
        <w:rPr>
          <w:rFonts w:ascii="Times New Roman" w:eastAsia="仿宋" w:hAnsi="仿宋" w:hint="eastAsia"/>
          <w:sz w:val="28"/>
          <w:szCs w:val="28"/>
        </w:rPr>
        <w:t>党支部</w:t>
      </w:r>
      <w:r w:rsidRPr="00D06AE8">
        <w:rPr>
          <w:rFonts w:ascii="Times New Roman" w:eastAsia="仿宋" w:hAnsi="仿宋" w:hint="eastAsia"/>
          <w:sz w:val="28"/>
          <w:szCs w:val="28"/>
        </w:rPr>
        <w:t>政治核心作用，进一步加强</w:t>
      </w:r>
      <w:r>
        <w:rPr>
          <w:rFonts w:ascii="Times New Roman" w:eastAsia="仿宋" w:hAnsi="仿宋" w:hint="eastAsia"/>
          <w:sz w:val="28"/>
          <w:szCs w:val="28"/>
        </w:rPr>
        <w:t>组织</w:t>
      </w:r>
      <w:r w:rsidRPr="00D06AE8">
        <w:rPr>
          <w:rFonts w:ascii="Times New Roman" w:eastAsia="仿宋" w:hAnsi="仿宋" w:hint="eastAsia"/>
          <w:sz w:val="28"/>
          <w:szCs w:val="28"/>
        </w:rPr>
        <w:t>建设，</w:t>
      </w:r>
      <w:r>
        <w:rPr>
          <w:rFonts w:ascii="Times New Roman" w:eastAsia="仿宋" w:hAnsi="仿宋" w:hint="eastAsia"/>
          <w:sz w:val="28"/>
          <w:szCs w:val="28"/>
        </w:rPr>
        <w:t>锤炼优良作风</w:t>
      </w:r>
      <w:r w:rsidRPr="00D06AE8">
        <w:rPr>
          <w:rFonts w:ascii="Times New Roman" w:eastAsia="仿宋" w:hAnsi="仿宋" w:hint="eastAsia"/>
          <w:sz w:val="28"/>
          <w:szCs w:val="28"/>
        </w:rPr>
        <w:t>，发挥党支部战斗堡垒作用和党员先锋模范作用，为促进我院各项工作提供坚强的思想基础和政治保障。</w:t>
      </w:r>
    </w:p>
    <w:sectPr w:rsidR="00D06AE8" w:rsidRPr="00640267" w:rsidSect="00884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C31" w:rsidRDefault="00660C31" w:rsidP="001418D4">
      <w:r>
        <w:separator/>
      </w:r>
    </w:p>
  </w:endnote>
  <w:endnote w:type="continuationSeparator" w:id="1">
    <w:p w:rsidR="00660C31" w:rsidRDefault="00660C31" w:rsidP="001418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C31" w:rsidRDefault="00660C31" w:rsidP="001418D4">
      <w:r>
        <w:separator/>
      </w:r>
    </w:p>
  </w:footnote>
  <w:footnote w:type="continuationSeparator" w:id="1">
    <w:p w:rsidR="00660C31" w:rsidRDefault="00660C31" w:rsidP="001418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18D4"/>
    <w:rsid w:val="001418D4"/>
    <w:rsid w:val="00475BF9"/>
    <w:rsid w:val="004F298A"/>
    <w:rsid w:val="00640267"/>
    <w:rsid w:val="00660C31"/>
    <w:rsid w:val="00716912"/>
    <w:rsid w:val="00817000"/>
    <w:rsid w:val="00884BE3"/>
    <w:rsid w:val="009162B8"/>
    <w:rsid w:val="00AA7F4A"/>
    <w:rsid w:val="00B75FBA"/>
    <w:rsid w:val="00C22553"/>
    <w:rsid w:val="00CA6554"/>
    <w:rsid w:val="00D06AE8"/>
    <w:rsid w:val="00D277ED"/>
    <w:rsid w:val="00D64A7D"/>
    <w:rsid w:val="00DB4982"/>
    <w:rsid w:val="00E07C4F"/>
    <w:rsid w:val="00E6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B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1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18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18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18D4"/>
    <w:rPr>
      <w:sz w:val="18"/>
      <w:szCs w:val="18"/>
    </w:rPr>
  </w:style>
  <w:style w:type="paragraph" w:styleId="a5">
    <w:name w:val="Normal (Web)"/>
    <w:basedOn w:val="a"/>
    <w:rsid w:val="00141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259</Words>
  <Characters>1480</Characters>
  <Application>Microsoft Office Word</Application>
  <DocSecurity>0</DocSecurity>
  <Lines>12</Lines>
  <Paragraphs>3</Paragraphs>
  <ScaleCrop>false</ScaleCrop>
  <Company>china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12</cp:revision>
  <dcterms:created xsi:type="dcterms:W3CDTF">2016-01-13T06:50:00Z</dcterms:created>
  <dcterms:modified xsi:type="dcterms:W3CDTF">2016-01-13T08:32:00Z</dcterms:modified>
</cp:coreProperties>
</file>